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B7" w:rsidRPr="00FB5AA4" w:rsidRDefault="00C62BB7" w:rsidP="00C62BB7">
      <w:pPr>
        <w:shd w:val="clear" w:color="auto" w:fill="FFFFFF"/>
        <w:spacing w:after="0" w:line="240" w:lineRule="auto"/>
        <w:ind w:left="3544" w:firstLine="722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2BB7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C62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2BB7" w:rsidRPr="00C62BB7" w:rsidRDefault="00FB5AA4" w:rsidP="00C62BB7">
      <w:pPr>
        <w:spacing w:after="0" w:line="240" w:lineRule="auto"/>
        <w:ind w:left="3544" w:firstLine="7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EC6951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листа</w:t>
      </w:r>
      <w:r w:rsidR="00C62BB7" w:rsidRPr="00C62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BB7" w:rsidRPr="00C62BB7">
        <w:rPr>
          <w:rFonts w:ascii="Times New Roman" w:hAnsi="Times New Roman" w:cs="Times New Roman"/>
          <w:sz w:val="28"/>
          <w:szCs w:val="28"/>
        </w:rPr>
        <w:t xml:space="preserve">КНЗ «ЧОІПОПП ЧОР» </w:t>
      </w:r>
    </w:p>
    <w:p w:rsidR="00C62BB7" w:rsidRPr="00FB5AA4" w:rsidRDefault="00C62BB7" w:rsidP="00C62BB7">
      <w:pPr>
        <w:spacing w:after="0" w:line="240" w:lineRule="auto"/>
        <w:ind w:left="3544" w:firstLine="72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2B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2BB7">
        <w:rPr>
          <w:rFonts w:ascii="Times New Roman" w:hAnsi="Times New Roman" w:cs="Times New Roman"/>
          <w:sz w:val="28"/>
          <w:szCs w:val="28"/>
        </w:rPr>
        <w:t xml:space="preserve"> </w:t>
      </w:r>
      <w:r w:rsidR="00D236A5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C62BB7">
        <w:rPr>
          <w:rFonts w:ascii="Times New Roman" w:hAnsi="Times New Roman" w:cs="Times New Roman"/>
          <w:sz w:val="28"/>
          <w:szCs w:val="28"/>
        </w:rPr>
        <w:t>.</w:t>
      </w:r>
      <w:r w:rsidR="00FB5AA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236A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62BB7">
        <w:rPr>
          <w:rFonts w:ascii="Times New Roman" w:hAnsi="Times New Roman" w:cs="Times New Roman"/>
          <w:sz w:val="28"/>
          <w:szCs w:val="28"/>
        </w:rPr>
        <w:t>.201</w:t>
      </w:r>
      <w:r w:rsidR="00FB5AA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62BB7">
        <w:rPr>
          <w:rFonts w:ascii="Times New Roman" w:hAnsi="Times New Roman" w:cs="Times New Roman"/>
          <w:sz w:val="28"/>
          <w:szCs w:val="28"/>
        </w:rPr>
        <w:t xml:space="preserve"> №</w:t>
      </w:r>
      <w:r w:rsidR="00FB5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6A5">
        <w:rPr>
          <w:rFonts w:ascii="Times New Roman" w:hAnsi="Times New Roman" w:cs="Times New Roman"/>
          <w:sz w:val="28"/>
          <w:szCs w:val="28"/>
          <w:lang w:val="en-US"/>
        </w:rPr>
        <w:t>89</w:t>
      </w:r>
      <w:r w:rsidRPr="00C62BB7">
        <w:rPr>
          <w:rFonts w:ascii="Times New Roman" w:hAnsi="Times New Roman" w:cs="Times New Roman"/>
          <w:sz w:val="28"/>
          <w:szCs w:val="28"/>
        </w:rPr>
        <w:t>/01-</w:t>
      </w:r>
      <w:r w:rsidR="00EC6951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C62BB7" w:rsidRDefault="00C62BB7" w:rsidP="00C62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BB7" w:rsidRPr="0070722B" w:rsidRDefault="0070722B" w:rsidP="00C62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  <w:r w:rsidRPr="0070722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ГРАФІК ПРОВЕДЕННЯ СЕМІНАРІВ-ПРАКТИКУМІВ З ПІДВИЩЕННЯ КВАЛІФІКАЦІЇ ДИРЕКТОРІВ ЗАКЛАДІВ ЗАГАЛЬНОЇ СЕРЕДНЬОЇ ОСВІТИ ОБЛАСТІ </w:t>
      </w:r>
      <w:r w:rsidRPr="0070722B">
        <w:rPr>
          <w:rFonts w:ascii="Times New Roman" w:hAnsi="Times New Roman" w:cs="Times New Roman"/>
          <w:b/>
          <w:noProof/>
          <w:sz w:val="26"/>
          <w:szCs w:val="26"/>
          <w:lang w:val="uk-UA"/>
        </w:rPr>
        <w:t>ВІДПОВІДНО ДО ВИМОГ КОНЦЕПЦІЇ «НОВА УКРАЇНСЬКА ШКОЛА»</w:t>
      </w:r>
    </w:p>
    <w:p w:rsidR="00C62BB7" w:rsidRPr="00C62BB7" w:rsidRDefault="00C62BB7" w:rsidP="00C62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928"/>
        <w:gridCol w:w="2693"/>
        <w:gridCol w:w="7371"/>
      </w:tblGrid>
      <w:tr w:rsidR="007A689D" w:rsidRPr="00C62BB7" w:rsidTr="00F942A5">
        <w:tc>
          <w:tcPr>
            <w:tcW w:w="4928" w:type="dxa"/>
          </w:tcPr>
          <w:p w:rsidR="007A689D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Місце проведення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Дата, час</w:t>
            </w:r>
          </w:p>
        </w:tc>
        <w:tc>
          <w:tcPr>
            <w:tcW w:w="7371" w:type="dxa"/>
          </w:tcPr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Учасники</w:t>
            </w:r>
          </w:p>
        </w:tc>
      </w:tr>
      <w:tr w:rsidR="007A689D" w:rsidRPr="00FB5AA4" w:rsidTr="00F942A5">
        <w:tc>
          <w:tcPr>
            <w:tcW w:w="4928" w:type="dxa"/>
          </w:tcPr>
          <w:p w:rsidR="007A689D" w:rsidRPr="00376175" w:rsidRDefault="007A689D" w:rsidP="00F94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175">
              <w:rPr>
                <w:rFonts w:ascii="Times New Roman" w:hAnsi="Times New Roman"/>
                <w:b/>
                <w:sz w:val="24"/>
                <w:szCs w:val="24"/>
              </w:rPr>
              <w:t>м.Жашків</w:t>
            </w:r>
            <w:proofErr w:type="spellEnd"/>
            <w:r w:rsidRPr="00376175">
              <w:rPr>
                <w:rFonts w:ascii="Times New Roman" w:hAnsi="Times New Roman"/>
                <w:sz w:val="24"/>
                <w:szCs w:val="24"/>
              </w:rPr>
              <w:t>, вул. Миру, 1-А</w:t>
            </w:r>
          </w:p>
          <w:p w:rsidR="007A689D" w:rsidRDefault="007A689D" w:rsidP="00F94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175">
              <w:rPr>
                <w:rFonts w:ascii="Times New Roman" w:hAnsi="Times New Roman"/>
                <w:sz w:val="24"/>
                <w:szCs w:val="24"/>
              </w:rPr>
              <w:t>Жашківська</w:t>
            </w:r>
            <w:proofErr w:type="spellEnd"/>
            <w:r w:rsidRPr="00376175">
              <w:rPr>
                <w:rFonts w:ascii="Times New Roman" w:hAnsi="Times New Roman"/>
                <w:sz w:val="24"/>
                <w:szCs w:val="24"/>
              </w:rPr>
              <w:t xml:space="preserve"> загальноосвітня  школа </w:t>
            </w:r>
          </w:p>
          <w:p w:rsidR="007A689D" w:rsidRPr="004024E6" w:rsidRDefault="007A689D" w:rsidP="00F942A5">
            <w:pPr>
              <w:jc w:val="both"/>
              <w:rPr>
                <w:color w:val="000000" w:themeColor="text1"/>
                <w:szCs w:val="28"/>
              </w:rPr>
            </w:pPr>
            <w:r w:rsidRPr="00376175">
              <w:rPr>
                <w:rFonts w:ascii="Times New Roman" w:hAnsi="Times New Roman"/>
                <w:sz w:val="24"/>
                <w:szCs w:val="24"/>
              </w:rPr>
              <w:t>І-ІІІ ступенів  №1</w:t>
            </w:r>
          </w:p>
        </w:tc>
        <w:tc>
          <w:tcPr>
            <w:tcW w:w="2693" w:type="dxa"/>
          </w:tcPr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Реєстрація – 9.30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Початок – 10.00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Завершення –16.00</w:t>
            </w:r>
          </w:p>
        </w:tc>
        <w:tc>
          <w:tcPr>
            <w:tcW w:w="7371" w:type="dxa"/>
          </w:tcPr>
          <w:p w:rsidR="007A689D" w:rsidRDefault="007A689D" w:rsidP="00F942A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Директори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закладів освіти </w:t>
            </w:r>
            <w:proofErr w:type="spellStart"/>
            <w:r w:rsidRPr="002C2FE0">
              <w:rPr>
                <w:rFonts w:ascii="Times New Roman" w:hAnsi="Times New Roman"/>
                <w:sz w:val="24"/>
                <w:szCs w:val="24"/>
              </w:rPr>
              <w:t>Жашківського</w:t>
            </w:r>
            <w:proofErr w:type="spellEnd"/>
            <w:r w:rsidRPr="002C2F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2FE0">
              <w:rPr>
                <w:rFonts w:ascii="Times New Roman" w:hAnsi="Times New Roman"/>
                <w:sz w:val="24"/>
                <w:szCs w:val="24"/>
              </w:rPr>
              <w:t>Мон</w:t>
            </w:r>
            <w:r>
              <w:rPr>
                <w:rFonts w:ascii="Times New Roman" w:hAnsi="Times New Roman"/>
                <w:sz w:val="24"/>
                <w:szCs w:val="24"/>
              </w:rPr>
              <w:t>астирищенського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районів, а також закладів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об’єднаних територіальних громад, які раніше були у складі названих територіальних одиниць</w:t>
            </w:r>
            <w:r w:rsidRPr="004024E6">
              <w:rPr>
                <w:color w:val="000000" w:themeColor="text1"/>
                <w:szCs w:val="28"/>
              </w:rPr>
              <w:t xml:space="preserve"> </w:t>
            </w:r>
          </w:p>
          <w:p w:rsidR="007A689D" w:rsidRPr="004024E6" w:rsidRDefault="007A689D" w:rsidP="00F942A5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7A689D" w:rsidRPr="00C62BB7" w:rsidTr="00F942A5">
        <w:tc>
          <w:tcPr>
            <w:tcW w:w="4928" w:type="dxa"/>
          </w:tcPr>
          <w:p w:rsidR="007A689D" w:rsidRDefault="007A689D" w:rsidP="00F94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м.Умань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вул.Слонського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Анатолія, 12</w:t>
            </w:r>
          </w:p>
          <w:p w:rsidR="007A689D" w:rsidRDefault="007A689D" w:rsidP="00F94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Уманський НВК «Загальноосвітня школа І-ІІІ ступенів №7 – колегіум» Уманської міської ради</w:t>
            </w:r>
          </w:p>
          <w:p w:rsidR="007A689D" w:rsidRPr="004024E6" w:rsidRDefault="007A689D" w:rsidP="00F942A5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Реєстрація – 9.30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Початок – 10.00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Завершення –16.00</w:t>
            </w:r>
          </w:p>
        </w:tc>
        <w:tc>
          <w:tcPr>
            <w:tcW w:w="7371" w:type="dxa"/>
          </w:tcPr>
          <w:p w:rsidR="007A689D" w:rsidRDefault="007A689D" w:rsidP="00F94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Директори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закладів освіти </w:t>
            </w:r>
            <w:proofErr w:type="spellStart"/>
            <w:r w:rsidRPr="002C2FE0">
              <w:rPr>
                <w:rFonts w:ascii="Times New Roman" w:hAnsi="Times New Roman"/>
                <w:sz w:val="24"/>
                <w:szCs w:val="24"/>
              </w:rPr>
              <w:t>м.Умані</w:t>
            </w:r>
            <w:proofErr w:type="spellEnd"/>
            <w:r w:rsidRPr="002C2FE0">
              <w:rPr>
                <w:rFonts w:ascii="Times New Roman" w:hAnsi="Times New Roman"/>
                <w:sz w:val="24"/>
                <w:szCs w:val="24"/>
              </w:rPr>
              <w:t xml:space="preserve">, Уманського та </w:t>
            </w:r>
            <w:proofErr w:type="spellStart"/>
            <w:r w:rsidRPr="002C2FE0">
              <w:rPr>
                <w:rFonts w:ascii="Times New Roman" w:hAnsi="Times New Roman"/>
                <w:sz w:val="24"/>
                <w:szCs w:val="24"/>
              </w:rPr>
              <w:t>Христинівського</w:t>
            </w:r>
            <w:proofErr w:type="spellEnd"/>
            <w:r w:rsidRPr="002C2FE0">
              <w:rPr>
                <w:rFonts w:ascii="Times New Roman" w:hAnsi="Times New Roman"/>
                <w:sz w:val="24"/>
                <w:szCs w:val="24"/>
              </w:rPr>
              <w:t xml:space="preserve"> районів, а також закладів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об’єднаних територіальних громад, які раніше були у складі названих територіальних одиниць</w:t>
            </w:r>
          </w:p>
          <w:p w:rsidR="007A689D" w:rsidRPr="004024E6" w:rsidRDefault="007A689D" w:rsidP="00F942A5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7A689D" w:rsidRPr="004A358D" w:rsidTr="00F942A5">
        <w:tc>
          <w:tcPr>
            <w:tcW w:w="4928" w:type="dxa"/>
          </w:tcPr>
          <w:p w:rsidR="007A689D" w:rsidRPr="00376175" w:rsidRDefault="007A689D" w:rsidP="00F942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м.Звенигородка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37342">
              <w:rPr>
                <w:rFonts w:ascii="Times New Roman" w:hAnsi="Times New Roman"/>
                <w:sz w:val="24"/>
                <w:szCs w:val="24"/>
              </w:rPr>
              <w:t xml:space="preserve">проспект Шевченка,  94, </w:t>
            </w:r>
            <w:r w:rsidRPr="00D37342">
              <w:rPr>
                <w:rFonts w:ascii="Times New Roman" w:hAnsi="Times New Roman"/>
                <w:color w:val="000000"/>
                <w:sz w:val="24"/>
                <w:szCs w:val="24"/>
              </w:rPr>
              <w:t>Звенигородська спеціалізована школа   І-ІІІ ступенів №3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7342">
              <w:rPr>
                <w:rFonts w:ascii="Times New Roman" w:hAnsi="Times New Roman"/>
                <w:color w:val="000000"/>
                <w:sz w:val="24"/>
                <w:szCs w:val="24"/>
              </w:rPr>
              <w:t>Звенигородської районної ради</w:t>
            </w:r>
          </w:p>
        </w:tc>
        <w:tc>
          <w:tcPr>
            <w:tcW w:w="2693" w:type="dxa"/>
          </w:tcPr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Реєстрація – 9.30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Початок – 10.00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Завершення –16.00</w:t>
            </w:r>
          </w:p>
        </w:tc>
        <w:tc>
          <w:tcPr>
            <w:tcW w:w="7371" w:type="dxa"/>
          </w:tcPr>
          <w:p w:rsidR="007A689D" w:rsidRDefault="007A689D" w:rsidP="00F94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Директори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закладів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м.Ватутіне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Звенигородського,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Катеринопільського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районів, а також закладів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об’єднаних територіальних громад, які раніше були у складі названих територіальних одиниць</w:t>
            </w:r>
          </w:p>
          <w:p w:rsidR="007A689D" w:rsidRDefault="007A689D" w:rsidP="00F94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89D" w:rsidRPr="00D236A5" w:rsidTr="00F942A5">
        <w:tc>
          <w:tcPr>
            <w:tcW w:w="4928" w:type="dxa"/>
          </w:tcPr>
          <w:p w:rsidR="007A689D" w:rsidRPr="00C65E2A" w:rsidRDefault="007A689D" w:rsidP="00F942A5">
            <w:pPr>
              <w:rPr>
                <w:rStyle w:val="a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C65E2A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</w:rPr>
              <w:t>м.Сміла</w:t>
            </w:r>
            <w:proofErr w:type="spellEnd"/>
            <w:r w:rsidRPr="00C65E2A">
              <w:rPr>
                <w:rStyle w:val="a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C65E2A">
              <w:rPr>
                <w:rStyle w:val="a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вул.  Героїв Небесної Сотні, 16</w:t>
            </w:r>
          </w:p>
          <w:p w:rsidR="007A689D" w:rsidRDefault="007A689D" w:rsidP="00F942A5">
            <w:r w:rsidRPr="00B76D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Смілянський НВК «Ліцей – загальноосвітня  школа І-ІІІ ступенів «Лідер» Смілянської міської ради</w:t>
            </w:r>
          </w:p>
          <w:p w:rsidR="007A689D" w:rsidRDefault="007A689D" w:rsidP="00F942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89D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Реєстрація – 9.30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Початок – 10.00</w:t>
            </w:r>
          </w:p>
          <w:p w:rsidR="007A689D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Завершення –16.00</w:t>
            </w:r>
          </w:p>
        </w:tc>
        <w:tc>
          <w:tcPr>
            <w:tcW w:w="7371" w:type="dxa"/>
          </w:tcPr>
          <w:p w:rsidR="007A689D" w:rsidRDefault="007A689D" w:rsidP="00F94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Директори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закладів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м.Сміли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об’єднан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 територіальн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 громад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и; Смілянського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r w:rsidRPr="00C65E2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районів, а також закладів освіти об’єднаних територіальних громад, які раніше були у складі названих територіальних одиниць</w:t>
            </w:r>
          </w:p>
          <w:p w:rsidR="007A689D" w:rsidRDefault="007A689D" w:rsidP="00F94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89D" w:rsidRPr="00A514D2" w:rsidTr="00F942A5">
        <w:tc>
          <w:tcPr>
            <w:tcW w:w="4928" w:type="dxa"/>
          </w:tcPr>
          <w:p w:rsidR="007A689D" w:rsidRDefault="007A689D" w:rsidP="00F942A5">
            <w:pPr>
              <w:rPr>
                <w:rFonts w:ascii="Times New Roman" w:hAnsi="Times New Roman"/>
                <w:sz w:val="24"/>
                <w:szCs w:val="24"/>
              </w:rPr>
            </w:pPr>
            <w:r w:rsidRPr="00A47F76">
              <w:rPr>
                <w:rFonts w:ascii="Times New Roman" w:hAnsi="Times New Roman"/>
                <w:sz w:val="24"/>
                <w:szCs w:val="24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689D" w:rsidRDefault="007A689D" w:rsidP="00F942A5">
            <w:r>
              <w:rPr>
                <w:rFonts w:ascii="Times New Roman" w:hAnsi="Times New Roman"/>
                <w:sz w:val="24"/>
                <w:szCs w:val="24"/>
              </w:rPr>
              <w:t>актова зала</w:t>
            </w:r>
          </w:p>
        </w:tc>
        <w:tc>
          <w:tcPr>
            <w:tcW w:w="2693" w:type="dxa"/>
          </w:tcPr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Реєстрація – 9.30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Початок – 10.00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Завершення –16.00</w:t>
            </w:r>
          </w:p>
        </w:tc>
        <w:tc>
          <w:tcPr>
            <w:tcW w:w="7371" w:type="dxa"/>
          </w:tcPr>
          <w:p w:rsidR="007A689D" w:rsidRDefault="007A689D" w:rsidP="00F94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Директори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закладів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Канівського, Черкаського та  Чигиринського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районів, а також закладів освіти об’єднаних територіальних громад, які раніше були у складі названих територіальних одиниць</w:t>
            </w:r>
          </w:p>
          <w:p w:rsidR="007A689D" w:rsidRDefault="007A689D" w:rsidP="00F942A5"/>
        </w:tc>
      </w:tr>
      <w:tr w:rsidR="007A689D" w:rsidRPr="00D236A5" w:rsidTr="00F942A5">
        <w:tc>
          <w:tcPr>
            <w:tcW w:w="4928" w:type="dxa"/>
          </w:tcPr>
          <w:p w:rsidR="007A689D" w:rsidRDefault="007A689D" w:rsidP="00F942A5">
            <w:pPr>
              <w:rPr>
                <w:rFonts w:ascii="Times New Roman" w:hAnsi="Times New Roman"/>
                <w:sz w:val="24"/>
                <w:szCs w:val="24"/>
              </w:rPr>
            </w:pPr>
            <w:r w:rsidRPr="00A47F76">
              <w:rPr>
                <w:rFonts w:ascii="Times New Roman" w:hAnsi="Times New Roman"/>
                <w:sz w:val="24"/>
                <w:szCs w:val="24"/>
              </w:rPr>
              <w:t xml:space="preserve">КНЗ «Черкаський обласний інститут післядипломної освіти педагогічних </w:t>
            </w:r>
            <w:r w:rsidRPr="00A47F76">
              <w:rPr>
                <w:rFonts w:ascii="Times New Roman" w:hAnsi="Times New Roman"/>
                <w:sz w:val="24"/>
                <w:szCs w:val="24"/>
              </w:rPr>
              <w:lastRenderedPageBreak/>
              <w:t>працівників Черкаської обласної ради»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689D" w:rsidRDefault="007A689D" w:rsidP="00F9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актова зала</w:t>
            </w:r>
          </w:p>
          <w:p w:rsidR="007A689D" w:rsidRDefault="007A689D" w:rsidP="00F942A5"/>
        </w:tc>
        <w:tc>
          <w:tcPr>
            <w:tcW w:w="2693" w:type="dxa"/>
          </w:tcPr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Реєстрація – 9.30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lastRenderedPageBreak/>
              <w:t>Початок – 10.00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Завершення –16.00</w:t>
            </w:r>
          </w:p>
        </w:tc>
        <w:tc>
          <w:tcPr>
            <w:tcW w:w="7371" w:type="dxa"/>
          </w:tcPr>
          <w:p w:rsidR="007A689D" w:rsidRDefault="007A689D" w:rsidP="00F942A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Директори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закладів освіти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м.Золотоноші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Драбівського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Золотоніського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районів, а також закладів освіти об’єднаних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lastRenderedPageBreak/>
              <w:t>територіальних громад, які раніше були у складі названих територіальних одиниць</w:t>
            </w:r>
          </w:p>
        </w:tc>
      </w:tr>
      <w:tr w:rsidR="007A689D" w:rsidRPr="00D236A5" w:rsidTr="00F942A5">
        <w:tc>
          <w:tcPr>
            <w:tcW w:w="4928" w:type="dxa"/>
          </w:tcPr>
          <w:p w:rsidR="007A689D" w:rsidRDefault="007A689D" w:rsidP="00F942A5">
            <w:pPr>
              <w:rPr>
                <w:rFonts w:ascii="Times New Roman" w:hAnsi="Times New Roman"/>
                <w:sz w:val="24"/>
                <w:szCs w:val="24"/>
              </w:rPr>
            </w:pPr>
            <w:r w:rsidRPr="00A47F76">
              <w:rPr>
                <w:rFonts w:ascii="Times New Roman" w:hAnsi="Times New Roman"/>
                <w:sz w:val="24"/>
                <w:szCs w:val="24"/>
              </w:rPr>
              <w:lastRenderedPageBreak/>
              <w:t>КНЗ «Черкаський обласний інститут післядипломної освіти педагогічних працівників Черкаської обласної ради»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689D" w:rsidRDefault="007A689D" w:rsidP="00F9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актова зала</w:t>
            </w:r>
          </w:p>
          <w:p w:rsidR="007A689D" w:rsidRDefault="007A689D" w:rsidP="00F942A5"/>
        </w:tc>
        <w:tc>
          <w:tcPr>
            <w:tcW w:w="2693" w:type="dxa"/>
          </w:tcPr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Реєстрація – 9.30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Початок – 10.00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Завершення –16.00</w:t>
            </w:r>
          </w:p>
        </w:tc>
        <w:tc>
          <w:tcPr>
            <w:tcW w:w="7371" w:type="dxa"/>
          </w:tcPr>
          <w:p w:rsidR="007A689D" w:rsidRDefault="007A689D" w:rsidP="00F942A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Директори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закладів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м.Черкаси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Чорнобаївського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а також закладів освіти об’єднаних територіальних громад, які раніше були у складі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Чорнобаївського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7A689D" w:rsidRPr="00D236A5" w:rsidTr="00F942A5">
        <w:tc>
          <w:tcPr>
            <w:tcW w:w="4928" w:type="dxa"/>
          </w:tcPr>
          <w:p w:rsidR="007A689D" w:rsidRDefault="007A689D" w:rsidP="00F942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м.Городище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373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В.Мономаха 3а,</w:t>
            </w:r>
          </w:p>
          <w:p w:rsidR="007A689D" w:rsidRDefault="007A689D" w:rsidP="00F942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73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Опорний навчальний заклад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3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Городищенська</w:t>
            </w:r>
            <w:proofErr w:type="spellEnd"/>
            <w:r w:rsidRPr="00D373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загальноосвітня школа І-ІІІ ступенів №3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A689D" w:rsidRDefault="007A689D" w:rsidP="00F942A5"/>
        </w:tc>
        <w:tc>
          <w:tcPr>
            <w:tcW w:w="2693" w:type="dxa"/>
          </w:tcPr>
          <w:p w:rsidR="007A689D" w:rsidRPr="00A514D2" w:rsidRDefault="007A689D" w:rsidP="00F9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</w:t>
            </w:r>
            <w:r w:rsidRPr="00A514D2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A514D2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Реєстрація – 9.30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Початок – 10.00</w:t>
            </w:r>
          </w:p>
          <w:p w:rsidR="007A689D" w:rsidRPr="00C62BB7" w:rsidRDefault="007A689D" w:rsidP="00F942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Завершення –16.00</w:t>
            </w:r>
          </w:p>
        </w:tc>
        <w:tc>
          <w:tcPr>
            <w:tcW w:w="7371" w:type="dxa"/>
          </w:tcPr>
          <w:p w:rsidR="007A689D" w:rsidRDefault="007A689D" w:rsidP="00F942A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Директори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закладів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Корсунь-Шевченківського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районів, а також закладів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об’єднаних територіальних громад, які раніше були у складі названих територіальних одиниць</w:t>
            </w:r>
          </w:p>
        </w:tc>
      </w:tr>
    </w:tbl>
    <w:p w:rsidR="007A689D" w:rsidRDefault="007A689D" w:rsidP="007A689D">
      <w:pPr>
        <w:spacing w:after="0" w:line="240" w:lineRule="auto"/>
        <w:jc w:val="both"/>
        <w:rPr>
          <w:b/>
          <w:color w:val="000000" w:themeColor="text1"/>
          <w:szCs w:val="28"/>
          <w:lang w:val="uk-UA"/>
        </w:rPr>
      </w:pPr>
    </w:p>
    <w:p w:rsidR="00D37342" w:rsidRPr="00EC6951" w:rsidRDefault="00D37342" w:rsidP="00D37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D37342" w:rsidRPr="00EC6951" w:rsidRDefault="00D37342" w:rsidP="00D37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D37342" w:rsidRPr="00EC6951" w:rsidRDefault="00D37342" w:rsidP="00D37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D37342" w:rsidRPr="00EC6951" w:rsidRDefault="00D37342" w:rsidP="00C62BB7">
      <w:pPr>
        <w:spacing w:after="0" w:line="240" w:lineRule="auto"/>
        <w:jc w:val="both"/>
        <w:rPr>
          <w:b/>
          <w:color w:val="000000" w:themeColor="text1"/>
          <w:szCs w:val="28"/>
          <w:lang w:val="uk-UA"/>
        </w:rPr>
      </w:pPr>
    </w:p>
    <w:sectPr w:rsidR="00D37342" w:rsidRPr="00EC6951" w:rsidSect="00C62BB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BB7"/>
    <w:rsid w:val="000D7DFE"/>
    <w:rsid w:val="00254340"/>
    <w:rsid w:val="003A34A2"/>
    <w:rsid w:val="003C5712"/>
    <w:rsid w:val="004A358D"/>
    <w:rsid w:val="005534DF"/>
    <w:rsid w:val="00616972"/>
    <w:rsid w:val="0070722B"/>
    <w:rsid w:val="007A689D"/>
    <w:rsid w:val="007E67D4"/>
    <w:rsid w:val="00A37491"/>
    <w:rsid w:val="00A514D2"/>
    <w:rsid w:val="00A973EA"/>
    <w:rsid w:val="00AE6ECA"/>
    <w:rsid w:val="00BB67CA"/>
    <w:rsid w:val="00C62BB7"/>
    <w:rsid w:val="00C65E2A"/>
    <w:rsid w:val="00D236A5"/>
    <w:rsid w:val="00D37342"/>
    <w:rsid w:val="00E67A73"/>
    <w:rsid w:val="00EC6951"/>
    <w:rsid w:val="00F34045"/>
    <w:rsid w:val="00FB5AA4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B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C57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10</cp:revision>
  <cp:lastPrinted>2019-01-15T13:50:00Z</cp:lastPrinted>
  <dcterms:created xsi:type="dcterms:W3CDTF">2018-11-09T11:28:00Z</dcterms:created>
  <dcterms:modified xsi:type="dcterms:W3CDTF">2019-02-21T08:57:00Z</dcterms:modified>
</cp:coreProperties>
</file>